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70" w:rsidRPr="000D22C5" w:rsidRDefault="009C6270" w:rsidP="009C6270">
      <w:pPr>
        <w:jc w:val="center"/>
        <w:rPr>
          <w:rFonts w:ascii="Arial" w:hAnsi="Arial" w:cs="Arial"/>
          <w:i/>
          <w:sz w:val="40"/>
          <w:szCs w:val="40"/>
        </w:rPr>
      </w:pPr>
      <w:r w:rsidRPr="000D22C5">
        <w:rPr>
          <w:rFonts w:ascii="Arial" w:hAnsi="Arial" w:cs="Arial"/>
          <w:i/>
          <w:sz w:val="40"/>
          <w:szCs w:val="40"/>
        </w:rPr>
        <w:t xml:space="preserve">Literature </w:t>
      </w:r>
      <w:r w:rsidRPr="000D22C5">
        <w:rPr>
          <w:rFonts w:ascii="Arial" w:hAnsi="Arial" w:cs="Arial"/>
          <w:b/>
          <w:i/>
          <w:sz w:val="40"/>
          <w:szCs w:val="40"/>
        </w:rPr>
        <w:t>Seeds</w:t>
      </w:r>
      <w:r w:rsidRPr="000D22C5">
        <w:rPr>
          <w:rFonts w:ascii="Arial" w:hAnsi="Arial" w:cs="Arial"/>
          <w:i/>
          <w:sz w:val="40"/>
          <w:szCs w:val="40"/>
        </w:rPr>
        <w:t xml:space="preserve"> and Core Content</w:t>
      </w:r>
    </w:p>
    <w:p w:rsidR="009C6270" w:rsidRDefault="009C6270" w:rsidP="009C6270">
      <w:pPr>
        <w:jc w:val="center"/>
        <w:rPr>
          <w:rFonts w:ascii="Arial" w:hAnsi="Arial" w:cs="Arial"/>
          <w:sz w:val="40"/>
          <w:szCs w:val="40"/>
        </w:rPr>
      </w:pPr>
    </w:p>
    <w:p w:rsidR="009C6270" w:rsidRPr="00801221" w:rsidRDefault="009C6270" w:rsidP="009C6270">
      <w:pPr>
        <w:rPr>
          <w:rFonts w:ascii="Arial" w:hAnsi="Arial" w:cs="Arial"/>
          <w:sz w:val="24"/>
          <w:szCs w:val="24"/>
        </w:rPr>
      </w:pPr>
    </w:p>
    <w:p w:rsidR="009C6270" w:rsidRDefault="009C6270" w:rsidP="009C6270">
      <w:pPr>
        <w:jc w:val="center"/>
        <w:rPr>
          <w:rFonts w:ascii="Arial" w:hAnsi="Arial" w:cs="Arial"/>
          <w:sz w:val="40"/>
          <w:szCs w:val="40"/>
        </w:rPr>
      </w:pP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 w:rsidRPr="000D22C5">
        <w:rPr>
          <w:rFonts w:ascii="Arial" w:hAnsi="Arial" w:cs="Arial"/>
          <w:sz w:val="32"/>
          <w:szCs w:val="32"/>
        </w:rPr>
        <w:t>Math: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-Where do you see math in literature?</w:t>
      </w:r>
    </w:p>
    <w:p w:rsidR="009C6270" w:rsidRDefault="009C6270" w:rsidP="009C6270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-Can poetry be measured?  How?</w:t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-Why are many books </w:t>
      </w:r>
      <w:r w:rsidRPr="00962CB6">
        <w:rPr>
          <w:rFonts w:ascii="Arial" w:hAnsi="Arial" w:cs="Arial"/>
          <w:i/>
          <w:sz w:val="24"/>
          <w:szCs w:val="24"/>
        </w:rPr>
        <w:t>divided</w:t>
      </w:r>
      <w:r>
        <w:rPr>
          <w:rFonts w:ascii="Arial" w:hAnsi="Arial" w:cs="Arial"/>
          <w:sz w:val="24"/>
          <w:szCs w:val="24"/>
        </w:rPr>
        <w:t xml:space="preserve"> by chapters?</w:t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 w:rsidRPr="000D22C5">
        <w:rPr>
          <w:rFonts w:ascii="Arial" w:hAnsi="Arial" w:cs="Arial"/>
          <w:sz w:val="32"/>
          <w:szCs w:val="32"/>
        </w:rPr>
        <w:t>Science: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-Where do you see science in fictional literature?</w:t>
      </w:r>
    </w:p>
    <w:p w:rsidR="009C6270" w:rsidRDefault="009C6270" w:rsidP="009C6270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-Other than professional literature, what reasons would </w:t>
      </w:r>
      <w:proofErr w:type="gramStart"/>
      <w:r>
        <w:rPr>
          <w:rFonts w:ascii="Arial" w:hAnsi="Arial" w:cs="Arial"/>
          <w:sz w:val="24"/>
          <w:szCs w:val="24"/>
        </w:rPr>
        <w:t>authors</w:t>
      </w:r>
      <w:proofErr w:type="gramEnd"/>
      <w:r>
        <w:rPr>
          <w:rFonts w:ascii="Arial" w:hAnsi="Arial" w:cs="Arial"/>
          <w:sz w:val="24"/>
          <w:szCs w:val="24"/>
        </w:rPr>
        <w:t xml:space="preserve">    </w:t>
      </w:r>
    </w:p>
    <w:p w:rsidR="009C6270" w:rsidRDefault="009C6270" w:rsidP="009C6270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have</w:t>
      </w:r>
      <w:proofErr w:type="gramEnd"/>
      <w:r>
        <w:rPr>
          <w:rFonts w:ascii="Arial" w:hAnsi="Arial" w:cs="Arial"/>
          <w:sz w:val="24"/>
          <w:szCs w:val="24"/>
        </w:rPr>
        <w:t xml:space="preserve"> for writing about science?</w:t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 w:rsidRPr="000D22C5">
        <w:rPr>
          <w:rFonts w:ascii="Arial" w:hAnsi="Arial" w:cs="Arial"/>
          <w:sz w:val="32"/>
          <w:szCs w:val="32"/>
        </w:rPr>
        <w:t>Social Studies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-Does society have an impact on literary authors?  Explain.</w:t>
      </w:r>
    </w:p>
    <w:p w:rsidR="009C6270" w:rsidRDefault="009C6270" w:rsidP="009C62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-Culture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may be described as having five characteristics: </w:t>
      </w:r>
    </w:p>
    <w:p w:rsidR="009C6270" w:rsidRDefault="009C6270" w:rsidP="009C6270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technology</w:t>
      </w:r>
      <w:proofErr w:type="gramEnd"/>
      <w:r>
        <w:rPr>
          <w:rFonts w:ascii="Arial" w:hAnsi="Arial" w:cs="Arial"/>
          <w:sz w:val="24"/>
          <w:szCs w:val="24"/>
        </w:rPr>
        <w:t xml:space="preserve">, government, beliefs, art, and economics.  Identify one </w:t>
      </w:r>
    </w:p>
    <w:p w:rsidR="009C6270" w:rsidRDefault="009C6270" w:rsidP="009C6270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literary</w:t>
      </w:r>
      <w:proofErr w:type="gramEnd"/>
      <w:r>
        <w:rPr>
          <w:rFonts w:ascii="Arial" w:hAnsi="Arial" w:cs="Arial"/>
          <w:sz w:val="24"/>
          <w:szCs w:val="24"/>
        </w:rPr>
        <w:t xml:space="preserve"> sample that has been influenced by culture.</w:t>
      </w:r>
    </w:p>
    <w:p w:rsidR="007910B4" w:rsidRDefault="009C6270"/>
    <w:sectPr w:rsidR="00791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70"/>
    <w:rsid w:val="00020454"/>
    <w:rsid w:val="00480527"/>
    <w:rsid w:val="008E53AF"/>
    <w:rsid w:val="009C6270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rmoneill</dc:creator>
  <cp:lastModifiedBy>rmoneill</cp:lastModifiedBy>
  <cp:revision>1</cp:revision>
  <dcterms:created xsi:type="dcterms:W3CDTF">2012-05-29T14:48:00Z</dcterms:created>
  <dcterms:modified xsi:type="dcterms:W3CDTF">2012-05-29T14:49:00Z</dcterms:modified>
</cp:coreProperties>
</file>